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3B" w:rsidRPr="00E63706" w:rsidRDefault="006F583B" w:rsidP="00A17B5E">
      <w:pPr>
        <w:jc w:val="center"/>
        <w:rPr>
          <w:rFonts w:eastAsia="Calibri"/>
          <w:b/>
          <w:szCs w:val="28"/>
        </w:rPr>
      </w:pPr>
      <w:r w:rsidRPr="00E63706">
        <w:rPr>
          <w:rFonts w:eastAsia="Calibri"/>
          <w:b/>
          <w:szCs w:val="28"/>
        </w:rPr>
        <w:t xml:space="preserve">ТЕРРИТОРИАЛЬНАЯ ИЗБИРАТЕЛЬНАЯ КОМИССИЯ </w:t>
      </w:r>
    </w:p>
    <w:p w:rsidR="006F583B" w:rsidRPr="00E63706" w:rsidRDefault="006F583B" w:rsidP="00A17B5E">
      <w:pPr>
        <w:jc w:val="center"/>
        <w:rPr>
          <w:rFonts w:eastAsia="Calibri"/>
          <w:b/>
          <w:szCs w:val="28"/>
        </w:rPr>
      </w:pPr>
      <w:r w:rsidRPr="00E63706">
        <w:rPr>
          <w:rFonts w:eastAsia="Calibri"/>
          <w:b/>
          <w:szCs w:val="28"/>
        </w:rPr>
        <w:t>КРОПОТКИНСКАЯ</w:t>
      </w:r>
    </w:p>
    <w:p w:rsidR="005F6078" w:rsidRDefault="005F6078" w:rsidP="00A17B5E">
      <w:pPr>
        <w:jc w:val="center"/>
        <w:rPr>
          <w:b/>
          <w:sz w:val="16"/>
          <w:szCs w:val="16"/>
        </w:rPr>
      </w:pPr>
    </w:p>
    <w:p w:rsidR="00CD3662" w:rsidRPr="00A61F9F" w:rsidRDefault="00CD3662" w:rsidP="00A17B5E">
      <w:pPr>
        <w:jc w:val="center"/>
        <w:rPr>
          <w:b/>
          <w:sz w:val="16"/>
          <w:szCs w:val="16"/>
        </w:rPr>
      </w:pPr>
    </w:p>
    <w:p w:rsidR="005F6078" w:rsidRPr="006D25B4" w:rsidRDefault="005F6078" w:rsidP="00A17B5E">
      <w:pPr>
        <w:jc w:val="center"/>
        <w:rPr>
          <w:b/>
          <w:szCs w:val="28"/>
        </w:rPr>
      </w:pPr>
      <w:r w:rsidRPr="006D25B4">
        <w:rPr>
          <w:b/>
          <w:szCs w:val="28"/>
        </w:rPr>
        <w:t>РЕШЕНИЕ</w:t>
      </w:r>
    </w:p>
    <w:p w:rsidR="005F6078" w:rsidRDefault="005F6078" w:rsidP="00A17B5E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A17B5E">
        <w:rPr>
          <w:rFonts w:eastAsia="Times New Roman"/>
          <w:iCs/>
          <w:szCs w:val="28"/>
          <w:lang w:eastAsia="ru-RU"/>
        </w:rPr>
        <w:t>10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 w:rsidR="00A17B5E">
        <w:rPr>
          <w:rFonts w:eastAsia="Times New Roman"/>
          <w:iCs/>
          <w:szCs w:val="28"/>
          <w:lang w:eastAsia="ru-RU"/>
        </w:rPr>
        <w:t>августа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01</w:t>
      </w:r>
      <w:r w:rsidR="0029071E">
        <w:rPr>
          <w:rFonts w:eastAsia="Times New Roman"/>
          <w:iCs/>
          <w:szCs w:val="28"/>
          <w:lang w:eastAsia="ru-RU"/>
        </w:rPr>
        <w:t>8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="00E77921">
        <w:rPr>
          <w:rFonts w:eastAsia="Times New Roman"/>
          <w:iCs/>
          <w:szCs w:val="28"/>
          <w:lang w:eastAsia="ru-RU"/>
        </w:rPr>
        <w:t xml:space="preserve">   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</w:t>
      </w:r>
      <w:r w:rsidR="00CD3662">
        <w:rPr>
          <w:rFonts w:eastAsia="Times New Roman"/>
          <w:iCs/>
          <w:szCs w:val="28"/>
          <w:lang w:eastAsia="ru-RU"/>
        </w:rPr>
        <w:t>63/473</w:t>
      </w:r>
    </w:p>
    <w:p w:rsidR="005F6078" w:rsidRDefault="005F6078" w:rsidP="00A17B5E">
      <w:pPr>
        <w:rPr>
          <w:b/>
          <w:sz w:val="16"/>
          <w:szCs w:val="16"/>
        </w:rPr>
      </w:pPr>
    </w:p>
    <w:p w:rsidR="00CD3662" w:rsidRPr="00C91E31" w:rsidRDefault="00CD3662" w:rsidP="00A17B5E">
      <w:pPr>
        <w:rPr>
          <w:b/>
          <w:sz w:val="16"/>
          <w:szCs w:val="16"/>
        </w:rPr>
      </w:pPr>
    </w:p>
    <w:p w:rsidR="00CD6FB4" w:rsidRDefault="00944EBE" w:rsidP="00A17B5E">
      <w:pPr>
        <w:pStyle w:val="a3"/>
        <w:spacing w:after="0"/>
        <w:jc w:val="center"/>
        <w:rPr>
          <w:b/>
          <w:szCs w:val="28"/>
        </w:rPr>
      </w:pPr>
      <w:r w:rsidRPr="00944EBE">
        <w:rPr>
          <w:b/>
          <w:szCs w:val="28"/>
        </w:rPr>
        <w:t xml:space="preserve">О досрочном прекращении полномочий члена участковой избирательной комиссии с правом решающего голоса избирательного участка № 24-26 </w:t>
      </w:r>
      <w:proofErr w:type="spellStart"/>
      <w:r w:rsidRPr="00944EBE">
        <w:rPr>
          <w:b/>
          <w:szCs w:val="28"/>
        </w:rPr>
        <w:t>Каракетова</w:t>
      </w:r>
      <w:proofErr w:type="spellEnd"/>
      <w:r w:rsidRPr="00944EBE">
        <w:rPr>
          <w:b/>
          <w:szCs w:val="28"/>
        </w:rPr>
        <w:t xml:space="preserve"> Юсуфа Магометовича</w:t>
      </w:r>
    </w:p>
    <w:p w:rsidR="00944EBE" w:rsidRPr="00A61F9F" w:rsidRDefault="00944EBE" w:rsidP="00A17B5E">
      <w:pPr>
        <w:pStyle w:val="a3"/>
        <w:spacing w:after="0"/>
        <w:jc w:val="center"/>
        <w:rPr>
          <w:b/>
          <w:sz w:val="16"/>
          <w:szCs w:val="16"/>
        </w:rPr>
      </w:pPr>
    </w:p>
    <w:p w:rsidR="00A17B5E" w:rsidRDefault="00A17B5E" w:rsidP="00A17B5E">
      <w:pPr>
        <w:pStyle w:val="a3"/>
        <w:tabs>
          <w:tab w:val="left" w:pos="9355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</w:t>
      </w:r>
      <w:r w:rsidR="00180532" w:rsidRPr="00180532">
        <w:rPr>
          <w:szCs w:val="28"/>
        </w:rPr>
        <w:t>На основании поступивших сведений</w:t>
      </w:r>
      <w:r>
        <w:rPr>
          <w:szCs w:val="28"/>
        </w:rPr>
        <w:t xml:space="preserve"> из </w:t>
      </w:r>
      <w:proofErr w:type="spellStart"/>
      <w:r>
        <w:rPr>
          <w:szCs w:val="28"/>
        </w:rPr>
        <w:t>ЗАГСа</w:t>
      </w:r>
      <w:proofErr w:type="spellEnd"/>
      <w:r w:rsidR="00180532" w:rsidRPr="00180532">
        <w:rPr>
          <w:szCs w:val="28"/>
        </w:rPr>
        <w:t xml:space="preserve"> </w:t>
      </w:r>
      <w:r>
        <w:rPr>
          <w:szCs w:val="28"/>
        </w:rPr>
        <w:t>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ропоткина актовой з</w:t>
      </w:r>
      <w:r>
        <w:rPr>
          <w:szCs w:val="28"/>
        </w:rPr>
        <w:t>а</w:t>
      </w:r>
      <w:r>
        <w:rPr>
          <w:szCs w:val="28"/>
        </w:rPr>
        <w:t xml:space="preserve">писи №618 от 25.07.2018г. </w:t>
      </w:r>
      <w:r w:rsidR="00180532" w:rsidRPr="00180532">
        <w:rPr>
          <w:szCs w:val="28"/>
        </w:rPr>
        <w:t>о члене участковой избирательной комиссии изб</w:t>
      </w:r>
      <w:r w:rsidR="00180532" w:rsidRPr="00180532">
        <w:rPr>
          <w:szCs w:val="28"/>
        </w:rPr>
        <w:t>и</w:t>
      </w:r>
      <w:r w:rsidR="00180532" w:rsidRPr="00180532">
        <w:rPr>
          <w:szCs w:val="28"/>
        </w:rPr>
        <w:t>рательного участка №24-</w:t>
      </w:r>
      <w:r w:rsidR="00180532">
        <w:rPr>
          <w:szCs w:val="28"/>
        </w:rPr>
        <w:t>26</w:t>
      </w:r>
      <w:r w:rsidR="00180532" w:rsidRPr="00180532">
        <w:rPr>
          <w:szCs w:val="28"/>
        </w:rPr>
        <w:t xml:space="preserve"> с правом решающего голоса </w:t>
      </w:r>
      <w:proofErr w:type="spellStart"/>
      <w:r w:rsidR="00180532" w:rsidRPr="00180532">
        <w:rPr>
          <w:szCs w:val="28"/>
        </w:rPr>
        <w:t>Каракетов</w:t>
      </w:r>
      <w:r w:rsidR="00180532">
        <w:rPr>
          <w:szCs w:val="28"/>
        </w:rPr>
        <w:t>е</w:t>
      </w:r>
      <w:proofErr w:type="spellEnd"/>
      <w:r w:rsidR="00180532" w:rsidRPr="00180532">
        <w:rPr>
          <w:szCs w:val="28"/>
        </w:rPr>
        <w:t xml:space="preserve"> Юсуф</w:t>
      </w:r>
      <w:r w:rsidR="00180532">
        <w:rPr>
          <w:szCs w:val="28"/>
        </w:rPr>
        <w:t>е</w:t>
      </w:r>
      <w:r w:rsidR="00180532" w:rsidRPr="00180532">
        <w:rPr>
          <w:szCs w:val="28"/>
        </w:rPr>
        <w:t xml:space="preserve"> Магометович</w:t>
      </w:r>
      <w:r w:rsidR="00180532">
        <w:rPr>
          <w:szCs w:val="28"/>
        </w:rPr>
        <w:t>е</w:t>
      </w:r>
      <w:r w:rsidR="00180532" w:rsidRPr="00180532">
        <w:rPr>
          <w:szCs w:val="28"/>
        </w:rPr>
        <w:t xml:space="preserve"> выдвинувшегося Региональным отделением Политической па</w:t>
      </w:r>
      <w:r w:rsidR="00180532" w:rsidRPr="00180532">
        <w:rPr>
          <w:szCs w:val="28"/>
        </w:rPr>
        <w:t>р</w:t>
      </w:r>
      <w:r w:rsidR="00180532" w:rsidRPr="00180532">
        <w:rPr>
          <w:szCs w:val="28"/>
        </w:rPr>
        <w:t>тии СПРАВЕДЛИВАЯ РОССИЯ в Краснодарском крае, в соответствии с  пунктом 8 «г» статьи 29 Федерального закона «Об основных гарантиях избир</w:t>
      </w:r>
      <w:r w:rsidR="00180532" w:rsidRPr="00180532">
        <w:rPr>
          <w:szCs w:val="28"/>
        </w:rPr>
        <w:t>а</w:t>
      </w:r>
      <w:r w:rsidR="00180532" w:rsidRPr="00180532">
        <w:rPr>
          <w:szCs w:val="28"/>
        </w:rPr>
        <w:t>тельных прав и права на участие в референдуме граждан Российской Федер</w:t>
      </w:r>
      <w:r w:rsidR="00180532" w:rsidRPr="00180532">
        <w:rPr>
          <w:szCs w:val="28"/>
        </w:rPr>
        <w:t>а</w:t>
      </w:r>
      <w:r w:rsidR="00180532" w:rsidRPr="00180532">
        <w:rPr>
          <w:szCs w:val="28"/>
        </w:rPr>
        <w:t>ции», территориальная избирательная комиссия Кропоткинская РЕШИЛА:</w:t>
      </w:r>
    </w:p>
    <w:p w:rsidR="005F6078" w:rsidRPr="00A669C0" w:rsidRDefault="005F6078" w:rsidP="00A17B5E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A669C0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№ </w:t>
      </w:r>
      <w:r>
        <w:rPr>
          <w:sz w:val="28"/>
          <w:szCs w:val="28"/>
        </w:rPr>
        <w:t>24</w:t>
      </w:r>
      <w:r w:rsidRPr="00A669C0">
        <w:rPr>
          <w:sz w:val="28"/>
          <w:szCs w:val="28"/>
        </w:rPr>
        <w:t>-</w:t>
      </w:r>
      <w:r w:rsidR="00A17B5E">
        <w:rPr>
          <w:sz w:val="28"/>
          <w:szCs w:val="28"/>
        </w:rPr>
        <w:t>26</w:t>
      </w:r>
      <w:r w:rsidRPr="00A669C0">
        <w:rPr>
          <w:sz w:val="28"/>
          <w:szCs w:val="28"/>
        </w:rPr>
        <w:t xml:space="preserve"> с правом решающего голоса</w:t>
      </w:r>
      <w:r w:rsidR="00E77921">
        <w:rPr>
          <w:sz w:val="28"/>
          <w:szCs w:val="28"/>
        </w:rPr>
        <w:t xml:space="preserve"> </w:t>
      </w:r>
      <w:proofErr w:type="spellStart"/>
      <w:r w:rsidR="00A17B5E" w:rsidRPr="00A17B5E">
        <w:rPr>
          <w:sz w:val="28"/>
          <w:szCs w:val="28"/>
        </w:rPr>
        <w:t>Кар</w:t>
      </w:r>
      <w:r w:rsidR="00A17B5E" w:rsidRPr="00A17B5E">
        <w:rPr>
          <w:sz w:val="28"/>
          <w:szCs w:val="28"/>
        </w:rPr>
        <w:t>а</w:t>
      </w:r>
      <w:r w:rsidR="00A17B5E" w:rsidRPr="00A17B5E">
        <w:rPr>
          <w:sz w:val="28"/>
          <w:szCs w:val="28"/>
        </w:rPr>
        <w:t>кетова</w:t>
      </w:r>
      <w:proofErr w:type="spellEnd"/>
      <w:r w:rsidR="00A17B5E" w:rsidRPr="00A17B5E">
        <w:rPr>
          <w:sz w:val="28"/>
          <w:szCs w:val="28"/>
        </w:rPr>
        <w:t xml:space="preserve"> Юсуфа Магометовича</w:t>
      </w:r>
      <w:r>
        <w:rPr>
          <w:sz w:val="28"/>
          <w:szCs w:val="28"/>
        </w:rPr>
        <w:t>.</w:t>
      </w:r>
    </w:p>
    <w:p w:rsidR="005F6078" w:rsidRPr="00B734CD" w:rsidRDefault="005F6078" w:rsidP="00A17B5E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1C3C3D">
        <w:rPr>
          <w:sz w:val="28"/>
          <w:szCs w:val="28"/>
        </w:rPr>
        <w:t xml:space="preserve">2. Абзац </w:t>
      </w:r>
      <w:r w:rsidR="00E152A5" w:rsidRPr="001C3C3D">
        <w:rPr>
          <w:sz w:val="28"/>
          <w:szCs w:val="28"/>
        </w:rPr>
        <w:t>1</w:t>
      </w:r>
      <w:r w:rsidR="00A17B5E">
        <w:rPr>
          <w:sz w:val="28"/>
          <w:szCs w:val="28"/>
        </w:rPr>
        <w:t>0</w:t>
      </w:r>
      <w:r w:rsidRPr="001C3C3D">
        <w:rPr>
          <w:sz w:val="28"/>
          <w:szCs w:val="28"/>
        </w:rPr>
        <w:t xml:space="preserve"> пункта 1 решения территориальной избирательной комиссии </w:t>
      </w:r>
      <w:r w:rsidRPr="00B734CD">
        <w:rPr>
          <w:sz w:val="28"/>
          <w:szCs w:val="28"/>
        </w:rPr>
        <w:t xml:space="preserve">Кропоткинская от </w:t>
      </w:r>
      <w:r w:rsidR="00A17B5E" w:rsidRPr="00A17B5E">
        <w:rPr>
          <w:sz w:val="28"/>
          <w:szCs w:val="28"/>
        </w:rPr>
        <w:t>29 мая  2018 года</w:t>
      </w:r>
      <w:r w:rsidR="00A17B5E">
        <w:rPr>
          <w:sz w:val="28"/>
          <w:szCs w:val="28"/>
        </w:rPr>
        <w:t xml:space="preserve"> </w:t>
      </w:r>
      <w:r w:rsidR="00A17B5E" w:rsidRPr="00A17B5E">
        <w:rPr>
          <w:sz w:val="28"/>
          <w:szCs w:val="28"/>
        </w:rPr>
        <w:t>№ 54/391</w:t>
      </w:r>
      <w:r w:rsidRPr="00B734CD">
        <w:rPr>
          <w:sz w:val="28"/>
          <w:szCs w:val="28"/>
        </w:rPr>
        <w:t xml:space="preserve">  "О формировании участковой избирательной комиссии избирательного участка № 24 – </w:t>
      </w:r>
      <w:r w:rsidR="00A17B5E">
        <w:rPr>
          <w:sz w:val="28"/>
          <w:szCs w:val="28"/>
        </w:rPr>
        <w:t>26</w:t>
      </w:r>
      <w:r w:rsidRPr="00B734CD">
        <w:rPr>
          <w:sz w:val="28"/>
          <w:szCs w:val="28"/>
        </w:rPr>
        <w:t>"</w:t>
      </w:r>
      <w:r w:rsidR="00440F13">
        <w:rPr>
          <w:sz w:val="28"/>
          <w:szCs w:val="28"/>
        </w:rPr>
        <w:t xml:space="preserve"> </w:t>
      </w:r>
      <w:r w:rsidRPr="00B734CD">
        <w:rPr>
          <w:sz w:val="28"/>
          <w:szCs w:val="28"/>
        </w:rPr>
        <w:t xml:space="preserve">считать </w:t>
      </w:r>
      <w:r w:rsidR="00A17B5E">
        <w:rPr>
          <w:sz w:val="28"/>
          <w:szCs w:val="28"/>
        </w:rPr>
        <w:t>у</w:t>
      </w:r>
      <w:r w:rsidRPr="00B734CD">
        <w:rPr>
          <w:sz w:val="28"/>
          <w:szCs w:val="28"/>
        </w:rPr>
        <w:t>трати</w:t>
      </w:r>
      <w:r w:rsidRPr="00B734CD">
        <w:rPr>
          <w:sz w:val="28"/>
          <w:szCs w:val="28"/>
        </w:rPr>
        <w:t>в</w:t>
      </w:r>
      <w:r w:rsidRPr="00B734CD">
        <w:rPr>
          <w:sz w:val="28"/>
          <w:szCs w:val="28"/>
        </w:rPr>
        <w:t>шим силу.</w:t>
      </w:r>
    </w:p>
    <w:p w:rsidR="005F6078" w:rsidRPr="00A669C0" w:rsidRDefault="005F6078" w:rsidP="00A17B5E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C91E31">
        <w:rPr>
          <w:bCs/>
          <w:sz w:val="28"/>
          <w:szCs w:val="28"/>
        </w:rPr>
        <w:t xml:space="preserve">3. Уведомить </w:t>
      </w:r>
      <w:proofErr w:type="spellStart"/>
      <w:r w:rsidR="00A17B5E">
        <w:rPr>
          <w:bCs/>
          <w:sz w:val="28"/>
          <w:szCs w:val="28"/>
        </w:rPr>
        <w:t>Будагян</w:t>
      </w:r>
      <w:proofErr w:type="spellEnd"/>
      <w:r w:rsidR="00A17B5E">
        <w:rPr>
          <w:bCs/>
          <w:sz w:val="28"/>
          <w:szCs w:val="28"/>
        </w:rPr>
        <w:t xml:space="preserve"> Юрия Гургеновича</w:t>
      </w:r>
      <w:r w:rsidRPr="00C91E31">
        <w:rPr>
          <w:bCs/>
          <w:sz w:val="28"/>
          <w:szCs w:val="28"/>
        </w:rPr>
        <w:t xml:space="preserve">, </w:t>
      </w:r>
      <w:r w:rsidRPr="00AA5EC3">
        <w:rPr>
          <w:bCs/>
          <w:sz w:val="28"/>
          <w:szCs w:val="28"/>
        </w:rPr>
        <w:t>19</w:t>
      </w:r>
      <w:r w:rsidR="00A17B5E">
        <w:rPr>
          <w:bCs/>
          <w:sz w:val="28"/>
          <w:szCs w:val="28"/>
        </w:rPr>
        <w:t xml:space="preserve">62 </w:t>
      </w:r>
      <w:r>
        <w:rPr>
          <w:bCs/>
          <w:sz w:val="28"/>
          <w:szCs w:val="28"/>
        </w:rPr>
        <w:t>го</w:t>
      </w:r>
      <w:r w:rsidRPr="00AA5EC3">
        <w:rPr>
          <w:bCs/>
          <w:sz w:val="28"/>
          <w:szCs w:val="28"/>
        </w:rPr>
        <w:t xml:space="preserve">да </w:t>
      </w:r>
      <w:r w:rsidRPr="00C91E31">
        <w:rPr>
          <w:bCs/>
          <w:sz w:val="28"/>
          <w:szCs w:val="28"/>
        </w:rPr>
        <w:t>рождения, намече</w:t>
      </w:r>
      <w:r w:rsidRPr="00C91E31">
        <w:rPr>
          <w:bCs/>
          <w:sz w:val="28"/>
          <w:szCs w:val="28"/>
        </w:rPr>
        <w:t>н</w:t>
      </w:r>
      <w:r w:rsidRPr="00C91E31">
        <w:rPr>
          <w:bCs/>
          <w:sz w:val="28"/>
          <w:szCs w:val="28"/>
        </w:rPr>
        <w:t>н</w:t>
      </w:r>
      <w:r w:rsidR="00440F13">
        <w:rPr>
          <w:bCs/>
          <w:sz w:val="28"/>
          <w:szCs w:val="28"/>
        </w:rPr>
        <w:t>ого</w:t>
      </w:r>
      <w:r w:rsidRPr="00A669C0">
        <w:rPr>
          <w:bCs/>
          <w:sz w:val="28"/>
          <w:szCs w:val="28"/>
        </w:rPr>
        <w:t xml:space="preserve"> к назначению членом участковой избирательной комиссии избирательн</w:t>
      </w:r>
      <w:r w:rsidRPr="00A669C0">
        <w:rPr>
          <w:bCs/>
          <w:sz w:val="28"/>
          <w:szCs w:val="28"/>
        </w:rPr>
        <w:t>о</w:t>
      </w:r>
      <w:r w:rsidRPr="00A669C0">
        <w:rPr>
          <w:bCs/>
          <w:sz w:val="28"/>
          <w:szCs w:val="28"/>
        </w:rPr>
        <w:t>го участка № </w:t>
      </w:r>
      <w:r>
        <w:rPr>
          <w:bCs/>
          <w:sz w:val="28"/>
          <w:szCs w:val="28"/>
        </w:rPr>
        <w:t>24</w:t>
      </w:r>
      <w:r w:rsidRPr="00A669C0">
        <w:rPr>
          <w:bCs/>
          <w:sz w:val="28"/>
          <w:szCs w:val="28"/>
        </w:rPr>
        <w:t>-</w:t>
      </w:r>
      <w:r w:rsidR="00A17B5E">
        <w:rPr>
          <w:bCs/>
          <w:sz w:val="28"/>
          <w:szCs w:val="28"/>
        </w:rPr>
        <w:t>26</w:t>
      </w:r>
      <w:r w:rsidRPr="00A669C0">
        <w:rPr>
          <w:bCs/>
          <w:sz w:val="28"/>
          <w:szCs w:val="28"/>
        </w:rPr>
        <w:t xml:space="preserve"> с правом реша</w:t>
      </w:r>
      <w:r w:rsidR="00A17B5E">
        <w:rPr>
          <w:bCs/>
          <w:sz w:val="28"/>
          <w:szCs w:val="28"/>
        </w:rPr>
        <w:t>ющего голоса из резерва составов</w:t>
      </w:r>
      <w:r w:rsidRPr="00A669C0">
        <w:rPr>
          <w:bCs/>
          <w:sz w:val="28"/>
          <w:szCs w:val="28"/>
        </w:rPr>
        <w:t xml:space="preserve"> участк</w:t>
      </w:r>
      <w:r w:rsidRPr="00A669C0">
        <w:rPr>
          <w:bCs/>
          <w:sz w:val="28"/>
          <w:szCs w:val="28"/>
        </w:rPr>
        <w:t>о</w:t>
      </w:r>
      <w:r w:rsidRPr="00A669C0">
        <w:rPr>
          <w:bCs/>
          <w:sz w:val="28"/>
          <w:szCs w:val="28"/>
        </w:rPr>
        <w:t>в</w:t>
      </w:r>
      <w:r w:rsidR="00A17B5E">
        <w:rPr>
          <w:bCs/>
          <w:sz w:val="28"/>
          <w:szCs w:val="28"/>
        </w:rPr>
        <w:t>ых</w:t>
      </w:r>
      <w:r w:rsidRPr="00A669C0">
        <w:rPr>
          <w:bCs/>
          <w:sz w:val="28"/>
          <w:szCs w:val="28"/>
        </w:rPr>
        <w:t xml:space="preserve"> избирательн</w:t>
      </w:r>
      <w:r w:rsidR="00A17B5E">
        <w:rPr>
          <w:bCs/>
          <w:sz w:val="28"/>
          <w:szCs w:val="28"/>
        </w:rPr>
        <w:t>ых</w:t>
      </w:r>
      <w:r w:rsidRPr="00A669C0">
        <w:rPr>
          <w:bCs/>
          <w:sz w:val="28"/>
          <w:szCs w:val="28"/>
        </w:rPr>
        <w:t xml:space="preserve"> комисси</w:t>
      </w:r>
      <w:r w:rsidR="00A17B5E">
        <w:rPr>
          <w:bCs/>
          <w:sz w:val="28"/>
          <w:szCs w:val="28"/>
        </w:rPr>
        <w:t>й</w:t>
      </w:r>
      <w:r w:rsidRPr="00A669C0">
        <w:rPr>
          <w:bCs/>
          <w:sz w:val="28"/>
          <w:szCs w:val="28"/>
        </w:rPr>
        <w:t>, о планируемом назначении.</w:t>
      </w:r>
    </w:p>
    <w:p w:rsidR="005F6078" w:rsidRPr="00A669C0" w:rsidRDefault="005F6078" w:rsidP="00A17B5E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A669C0">
        <w:rPr>
          <w:bCs/>
          <w:sz w:val="28"/>
          <w:szCs w:val="28"/>
        </w:rPr>
        <w:t xml:space="preserve">4. Удостоверение на имя </w:t>
      </w:r>
      <w:proofErr w:type="spellStart"/>
      <w:r w:rsidR="00A17B5E" w:rsidRPr="00A17B5E">
        <w:rPr>
          <w:bCs/>
          <w:sz w:val="28"/>
          <w:szCs w:val="28"/>
        </w:rPr>
        <w:t>Каракетова</w:t>
      </w:r>
      <w:proofErr w:type="spellEnd"/>
      <w:r w:rsidR="00A17B5E" w:rsidRPr="00A17B5E">
        <w:rPr>
          <w:bCs/>
          <w:sz w:val="28"/>
          <w:szCs w:val="28"/>
        </w:rPr>
        <w:t xml:space="preserve"> Юсуфа Магометовича </w:t>
      </w:r>
      <w:r w:rsidRPr="00A669C0">
        <w:rPr>
          <w:bCs/>
          <w:sz w:val="28"/>
          <w:szCs w:val="28"/>
        </w:rPr>
        <w:t>считать н</w:t>
      </w:r>
      <w:r w:rsidRPr="00A669C0">
        <w:rPr>
          <w:bCs/>
          <w:sz w:val="28"/>
          <w:szCs w:val="28"/>
        </w:rPr>
        <w:t>е</w:t>
      </w:r>
      <w:r w:rsidRPr="00A669C0">
        <w:rPr>
          <w:bCs/>
          <w:sz w:val="28"/>
          <w:szCs w:val="28"/>
        </w:rPr>
        <w:t>действительным и изъять.</w:t>
      </w:r>
    </w:p>
    <w:p w:rsidR="005F6078" w:rsidRPr="00A669C0" w:rsidRDefault="005F6078" w:rsidP="00A17B5E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A669C0">
        <w:rPr>
          <w:sz w:val="28"/>
          <w:szCs w:val="28"/>
        </w:rPr>
        <w:t>5. </w:t>
      </w:r>
      <w:r>
        <w:rPr>
          <w:sz w:val="28"/>
          <w:szCs w:val="28"/>
        </w:rPr>
        <w:t xml:space="preserve">Выдать настоящее решение </w:t>
      </w:r>
      <w:proofErr w:type="spellStart"/>
      <w:r w:rsidR="00A17B5E">
        <w:rPr>
          <w:bCs/>
          <w:sz w:val="28"/>
          <w:szCs w:val="28"/>
        </w:rPr>
        <w:t>Будагян</w:t>
      </w:r>
      <w:proofErr w:type="spellEnd"/>
      <w:r w:rsidR="00A17B5E">
        <w:rPr>
          <w:bCs/>
          <w:sz w:val="28"/>
          <w:szCs w:val="28"/>
        </w:rPr>
        <w:t xml:space="preserve"> Юрию Гургеновичу</w:t>
      </w:r>
      <w:r w:rsidR="001C3C3D">
        <w:rPr>
          <w:sz w:val="28"/>
          <w:szCs w:val="28"/>
        </w:rPr>
        <w:t xml:space="preserve"> </w:t>
      </w:r>
      <w:r>
        <w:rPr>
          <w:sz w:val="28"/>
          <w:szCs w:val="28"/>
        </w:rPr>
        <w:t>и н</w:t>
      </w:r>
      <w:r w:rsidRPr="00A669C0">
        <w:rPr>
          <w:sz w:val="28"/>
          <w:szCs w:val="28"/>
        </w:rPr>
        <w:t xml:space="preserve">аправить </w:t>
      </w:r>
      <w:r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>
        <w:rPr>
          <w:bCs/>
          <w:sz w:val="28"/>
          <w:szCs w:val="28"/>
        </w:rPr>
        <w:t>24-</w:t>
      </w:r>
      <w:r w:rsidR="00A17B5E">
        <w:rPr>
          <w:bCs/>
          <w:sz w:val="28"/>
          <w:szCs w:val="28"/>
        </w:rPr>
        <w:t>26</w:t>
      </w:r>
      <w:r w:rsidRPr="00A669C0">
        <w:rPr>
          <w:sz w:val="28"/>
          <w:szCs w:val="28"/>
        </w:rPr>
        <w:t xml:space="preserve">. </w:t>
      </w:r>
    </w:p>
    <w:p w:rsidR="005F6078" w:rsidRDefault="005F6078" w:rsidP="00A17B5E">
      <w:pPr>
        <w:widowControl w:val="0"/>
        <w:ind w:firstLine="708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6</w:t>
      </w:r>
      <w:r w:rsidRPr="000441DF">
        <w:rPr>
          <w:rFonts w:eastAsia="Times New Roman"/>
          <w:iCs/>
          <w:szCs w:val="28"/>
          <w:lang w:eastAsia="ru-RU"/>
        </w:rPr>
        <w:t>.</w:t>
      </w:r>
      <w:r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</w:t>
      </w:r>
      <w:r w:rsidRPr="00F15C97">
        <w:rPr>
          <w:rFonts w:eastAsia="Times New Roman"/>
          <w:iCs/>
          <w:szCs w:val="28"/>
          <w:lang w:eastAsia="ru-RU"/>
        </w:rPr>
        <w:t>н</w:t>
      </w:r>
      <w:r w:rsidRPr="00F15C97">
        <w:rPr>
          <w:rFonts w:eastAsia="Times New Roman"/>
          <w:iCs/>
          <w:szCs w:val="28"/>
          <w:lang w:eastAsia="ru-RU"/>
        </w:rPr>
        <w:t>ского городского поселения (страничка ТИК Кропоткинская)  в информацио</w:t>
      </w:r>
      <w:r w:rsidRPr="00F15C97">
        <w:rPr>
          <w:rFonts w:eastAsia="Times New Roman"/>
          <w:iCs/>
          <w:szCs w:val="28"/>
          <w:lang w:eastAsia="ru-RU"/>
        </w:rPr>
        <w:t>н</w:t>
      </w:r>
      <w:r w:rsidRPr="00F15C97">
        <w:rPr>
          <w:rFonts w:eastAsia="Times New Roman"/>
          <w:iCs/>
          <w:szCs w:val="28"/>
          <w:lang w:eastAsia="ru-RU"/>
        </w:rPr>
        <w:t>но-телекоммуникационной сети «Интернет».</w:t>
      </w:r>
    </w:p>
    <w:p w:rsidR="005F6078" w:rsidRDefault="005F6078" w:rsidP="00440F13">
      <w:pPr>
        <w:widowControl w:val="0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Pr="000441DF">
        <w:rPr>
          <w:rFonts w:eastAsia="Times New Roman"/>
          <w:szCs w:val="28"/>
          <w:lang w:eastAsia="ru-RU"/>
        </w:rPr>
        <w:t xml:space="preserve">.Возложить </w:t>
      </w:r>
      <w:proofErr w:type="gramStart"/>
      <w:r w:rsidRPr="000441DF">
        <w:rPr>
          <w:rFonts w:eastAsia="Times New Roman"/>
          <w:szCs w:val="28"/>
          <w:lang w:eastAsia="ru-RU"/>
        </w:rPr>
        <w:t>контроль, за</w:t>
      </w:r>
      <w:proofErr w:type="gramEnd"/>
      <w:r w:rsidRPr="000441DF">
        <w:rPr>
          <w:rFonts w:eastAsia="Times New Roman"/>
          <w:szCs w:val="28"/>
          <w:lang w:eastAsia="ru-RU"/>
        </w:rPr>
        <w:t xml:space="preserve"> исполнением п.</w:t>
      </w:r>
      <w:r>
        <w:rPr>
          <w:rFonts w:eastAsia="Times New Roman"/>
          <w:szCs w:val="28"/>
          <w:lang w:eastAsia="ru-RU"/>
        </w:rPr>
        <w:t>3,4,5</w:t>
      </w:r>
      <w:r w:rsidR="00440F13">
        <w:rPr>
          <w:rFonts w:eastAsia="Times New Roman"/>
          <w:szCs w:val="28"/>
          <w:lang w:eastAsia="ru-RU"/>
        </w:rPr>
        <w:t>,6</w:t>
      </w:r>
      <w:r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Pr="000441DF">
        <w:rPr>
          <w:rFonts w:eastAsia="Times New Roman"/>
          <w:szCs w:val="28"/>
          <w:lang w:eastAsia="ru-RU"/>
        </w:rPr>
        <w:t>.</w:t>
      </w:r>
    </w:p>
    <w:p w:rsidR="005F6078" w:rsidRDefault="005F6078" w:rsidP="00A17B5E">
      <w:pPr>
        <w:widowControl w:val="0"/>
        <w:rPr>
          <w:rFonts w:eastAsia="Times New Roman"/>
          <w:szCs w:val="28"/>
          <w:lang w:eastAsia="ru-RU"/>
        </w:rPr>
      </w:pPr>
    </w:p>
    <w:p w:rsidR="0054594B" w:rsidRDefault="0054594B" w:rsidP="00A17B5E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5F6078" w:rsidRPr="000441DF" w:rsidRDefault="005F6078" w:rsidP="00A17B5E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="00440F13">
        <w:rPr>
          <w:rFonts w:eastAsia="Times New Roman"/>
          <w:iCs/>
          <w:szCs w:val="28"/>
          <w:lang w:eastAsia="ru-RU"/>
        </w:rPr>
        <w:t xml:space="preserve">   </w:t>
      </w:r>
      <w:r w:rsidRPr="000441DF">
        <w:rPr>
          <w:rFonts w:eastAsia="Times New Roman"/>
          <w:iCs/>
          <w:szCs w:val="28"/>
          <w:lang w:eastAsia="ru-RU"/>
        </w:rPr>
        <w:t>А.Н.Эрфурт</w:t>
      </w: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D3230C" w:rsidRDefault="005F6078" w:rsidP="00A17B5E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</w:t>
      </w:r>
      <w:r w:rsidR="00440F13">
        <w:rPr>
          <w:rFonts w:eastAsia="Times New Roman"/>
          <w:iCs/>
          <w:szCs w:val="28"/>
          <w:lang w:eastAsia="ru-RU"/>
        </w:rPr>
        <w:t xml:space="preserve">          </w:t>
      </w:r>
      <w:r w:rsidR="0054594B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bookmarkStart w:id="0" w:name="_GoBack"/>
      <w:bookmarkEnd w:id="0"/>
      <w:proofErr w:type="spellEnd"/>
    </w:p>
    <w:sectPr w:rsidR="00D3230C" w:rsidSect="00A17B5E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F6078"/>
    <w:rsid w:val="00046173"/>
    <w:rsid w:val="00180532"/>
    <w:rsid w:val="001C3C3D"/>
    <w:rsid w:val="0029071E"/>
    <w:rsid w:val="00390D0E"/>
    <w:rsid w:val="00440F13"/>
    <w:rsid w:val="004E3FAD"/>
    <w:rsid w:val="0054594B"/>
    <w:rsid w:val="005F6078"/>
    <w:rsid w:val="006F583B"/>
    <w:rsid w:val="00944EBE"/>
    <w:rsid w:val="00987DE3"/>
    <w:rsid w:val="00A17B5E"/>
    <w:rsid w:val="00A61F9F"/>
    <w:rsid w:val="00AC0734"/>
    <w:rsid w:val="00AC51C5"/>
    <w:rsid w:val="00B3189D"/>
    <w:rsid w:val="00BE3C9D"/>
    <w:rsid w:val="00BF604C"/>
    <w:rsid w:val="00CC3862"/>
    <w:rsid w:val="00CD3662"/>
    <w:rsid w:val="00CD6FB4"/>
    <w:rsid w:val="00D551D0"/>
    <w:rsid w:val="00E152A5"/>
    <w:rsid w:val="00E64E3C"/>
    <w:rsid w:val="00E77921"/>
    <w:rsid w:val="00FD69A2"/>
    <w:rsid w:val="00FF1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ARM_PPZ</cp:lastModifiedBy>
  <cp:revision>5</cp:revision>
  <dcterms:created xsi:type="dcterms:W3CDTF">2018-08-16T03:42:00Z</dcterms:created>
  <dcterms:modified xsi:type="dcterms:W3CDTF">2018-08-17T08:40:00Z</dcterms:modified>
</cp:coreProperties>
</file>